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04" w:rsidRDefault="00800F76" w:rsidP="006E3704">
      <w:pPr>
        <w:ind w:left="904" w:right="914"/>
        <w:jc w:val="center"/>
        <w:rPr>
          <w:sz w:val="28"/>
        </w:rPr>
      </w:pPr>
      <w:r w:rsidRPr="005F16C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3719A5F" wp14:editId="583BFC49">
            <wp:simplePos x="0" y="0"/>
            <wp:positionH relativeFrom="column">
              <wp:posOffset>3032760</wp:posOffset>
            </wp:positionH>
            <wp:positionV relativeFrom="paragraph">
              <wp:posOffset>-198120</wp:posOffset>
            </wp:positionV>
            <wp:extent cx="419100" cy="4572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F76" w:rsidRDefault="00800F76" w:rsidP="006F5C83">
      <w:pPr>
        <w:pStyle w:val="a3"/>
        <w:rPr>
          <w:sz w:val="13"/>
        </w:rPr>
      </w:pPr>
    </w:p>
    <w:p w:rsidR="00800F76" w:rsidRDefault="00800F76" w:rsidP="006F5C83">
      <w:pPr>
        <w:pStyle w:val="a3"/>
        <w:rPr>
          <w:sz w:val="13"/>
        </w:rPr>
      </w:pPr>
    </w:p>
    <w:p w:rsidR="00800F76" w:rsidRDefault="00800F76" w:rsidP="006F5C83">
      <w:pPr>
        <w:pStyle w:val="a3"/>
        <w:rPr>
          <w:sz w:val="13"/>
        </w:rPr>
      </w:pPr>
    </w:p>
    <w:p w:rsidR="00800F76" w:rsidRPr="005F16CC" w:rsidRDefault="00800F76" w:rsidP="00800F76">
      <w:pPr>
        <w:jc w:val="center"/>
        <w:rPr>
          <w:b/>
          <w:sz w:val="16"/>
          <w:szCs w:val="16"/>
          <w:lang w:eastAsia="ru-RU"/>
        </w:rPr>
      </w:pPr>
      <w:r w:rsidRPr="005F16CC">
        <w:rPr>
          <w:b/>
          <w:sz w:val="16"/>
          <w:szCs w:val="16"/>
          <w:lang w:eastAsia="ru-RU"/>
        </w:rPr>
        <w:t>МУНИЦИПАЛЬНОЕ</w:t>
      </w:r>
      <w:r>
        <w:rPr>
          <w:b/>
          <w:sz w:val="16"/>
          <w:szCs w:val="16"/>
          <w:lang w:eastAsia="ru-RU"/>
        </w:rPr>
        <w:t xml:space="preserve"> </w:t>
      </w:r>
      <w:r w:rsidRPr="005F16CC">
        <w:rPr>
          <w:b/>
          <w:sz w:val="16"/>
          <w:szCs w:val="16"/>
          <w:lang w:eastAsia="ru-RU"/>
        </w:rPr>
        <w:t>ОБЩЕОБРАЗОВАТЕЛЬНОЕ</w:t>
      </w:r>
    </w:p>
    <w:p w:rsidR="00800F76" w:rsidRPr="005F16CC" w:rsidRDefault="00800F76" w:rsidP="00800F76">
      <w:pPr>
        <w:jc w:val="center"/>
        <w:rPr>
          <w:b/>
          <w:sz w:val="16"/>
          <w:szCs w:val="16"/>
          <w:lang w:eastAsia="ru-RU"/>
        </w:rPr>
      </w:pPr>
      <w:r w:rsidRPr="005F16CC">
        <w:rPr>
          <w:b/>
          <w:sz w:val="16"/>
          <w:szCs w:val="16"/>
          <w:lang w:eastAsia="ru-RU"/>
        </w:rPr>
        <w:t>БЮДЖЕТНОЕ УЧРЕЖДЕНИЕ</w:t>
      </w:r>
    </w:p>
    <w:p w:rsidR="00800F76" w:rsidRPr="005F16CC" w:rsidRDefault="00800F76" w:rsidP="00800F76">
      <w:pPr>
        <w:jc w:val="center"/>
        <w:rPr>
          <w:b/>
          <w:sz w:val="16"/>
          <w:szCs w:val="16"/>
          <w:lang w:eastAsia="ru-RU"/>
        </w:rPr>
      </w:pPr>
      <w:r w:rsidRPr="005F16CC">
        <w:rPr>
          <w:b/>
          <w:sz w:val="16"/>
          <w:szCs w:val="16"/>
          <w:lang w:eastAsia="ru-RU"/>
        </w:rPr>
        <w:t>«СРЕДНЯЯ ОБЩЕОБРАЗОВАТЕЛЬНАЯ</w:t>
      </w:r>
      <w:r>
        <w:rPr>
          <w:b/>
          <w:sz w:val="16"/>
          <w:szCs w:val="16"/>
          <w:lang w:eastAsia="ru-RU"/>
        </w:rPr>
        <w:t xml:space="preserve"> </w:t>
      </w:r>
      <w:r w:rsidRPr="005F16CC">
        <w:rPr>
          <w:b/>
          <w:sz w:val="16"/>
          <w:szCs w:val="16"/>
          <w:lang w:eastAsia="ru-RU"/>
        </w:rPr>
        <w:t>ШКОЛА № 10»</w:t>
      </w:r>
    </w:p>
    <w:p w:rsidR="006E3704" w:rsidRDefault="006E3704" w:rsidP="006F5C83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E885F5" wp14:editId="5867D76D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444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6AAC1" id="Прямоугольник 1" o:spid="_x0000_s1026" style="position:absolute;margin-left:69.5pt;margin-top:15.2pt;width:484.8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E3704" w:rsidRDefault="006E3704" w:rsidP="006E3704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:rsidR="006E3704" w:rsidRDefault="006E3704" w:rsidP="006E3704">
      <w:pPr>
        <w:pStyle w:val="a3"/>
      </w:pPr>
    </w:p>
    <w:p w:rsidR="006E3704" w:rsidRDefault="0080748A" w:rsidP="006E3704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</w:t>
      </w:r>
      <w:r w:rsidR="006E3704">
        <w:rPr>
          <w:sz w:val="28"/>
        </w:rPr>
        <w:t>т</w:t>
      </w:r>
      <w:r>
        <w:rPr>
          <w:sz w:val="28"/>
        </w:rPr>
        <w:t xml:space="preserve"> </w:t>
      </w:r>
      <w:r w:rsidR="00800F76">
        <w:rPr>
          <w:sz w:val="28"/>
        </w:rPr>
        <w:t>01</w:t>
      </w:r>
      <w:r>
        <w:rPr>
          <w:sz w:val="28"/>
        </w:rPr>
        <w:t>.0</w:t>
      </w:r>
      <w:r w:rsidR="00800F76">
        <w:rPr>
          <w:sz w:val="28"/>
        </w:rPr>
        <w:t>9</w:t>
      </w:r>
      <w:r>
        <w:rPr>
          <w:sz w:val="28"/>
        </w:rPr>
        <w:t>.202</w:t>
      </w:r>
      <w:r w:rsidR="00800F76">
        <w:rPr>
          <w:sz w:val="28"/>
        </w:rPr>
        <w:t>5</w:t>
      </w:r>
      <w:r w:rsidR="006E3704">
        <w:rPr>
          <w:sz w:val="28"/>
        </w:rPr>
        <w:tab/>
        <w:t>№_</w:t>
      </w:r>
      <w:r w:rsidR="00800F76">
        <w:rPr>
          <w:sz w:val="28"/>
        </w:rPr>
        <w:t>234</w:t>
      </w:r>
      <w:r>
        <w:rPr>
          <w:sz w:val="28"/>
        </w:rPr>
        <w:t>-а</w:t>
      </w:r>
    </w:p>
    <w:p w:rsidR="006E3704" w:rsidRDefault="006E3704" w:rsidP="006E3704">
      <w:pPr>
        <w:pStyle w:val="a3"/>
        <w:rPr>
          <w:sz w:val="28"/>
        </w:rPr>
      </w:pPr>
    </w:p>
    <w:p w:rsidR="006E3704" w:rsidRDefault="006E3704" w:rsidP="00800F76">
      <w:pPr>
        <w:ind w:left="138"/>
        <w:jc w:val="center"/>
        <w:rPr>
          <w:sz w:val="28"/>
        </w:rPr>
      </w:pPr>
      <w:bookmarkStart w:id="0" w:name="_GoBack"/>
      <w:r>
        <w:rPr>
          <w:sz w:val="28"/>
        </w:rPr>
        <w:t>О внедрении целевой модели наставничества</w:t>
      </w:r>
      <w:bookmarkEnd w:id="0"/>
    </w:p>
    <w:p w:rsidR="006E3704" w:rsidRDefault="006E3704" w:rsidP="006E3704">
      <w:pPr>
        <w:pStyle w:val="a3"/>
        <w:spacing w:before="1"/>
        <w:rPr>
          <w:sz w:val="28"/>
        </w:rPr>
      </w:pPr>
    </w:p>
    <w:p w:rsidR="006E3704" w:rsidRDefault="006E3704" w:rsidP="0080748A">
      <w:pPr>
        <w:ind w:left="138" w:right="145" w:firstLine="570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:rsidR="006E3704" w:rsidRDefault="006E3704" w:rsidP="006E3704">
      <w:pPr>
        <w:pStyle w:val="a3"/>
        <w:spacing w:before="10"/>
        <w:rPr>
          <w:sz w:val="27"/>
        </w:rPr>
      </w:pPr>
    </w:p>
    <w:p w:rsidR="006E3704" w:rsidRDefault="006E3704" w:rsidP="006E3704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6E3704" w:rsidRDefault="006E3704" w:rsidP="006E3704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 xml:space="preserve">Внедрить в </w:t>
      </w:r>
      <w:r w:rsidR="003E76A8">
        <w:rPr>
          <w:sz w:val="28"/>
        </w:rPr>
        <w:t xml:space="preserve">МОБУ «СОШ №10» </w:t>
      </w:r>
      <w:r>
        <w:rPr>
          <w:sz w:val="28"/>
        </w:rPr>
        <w:t>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:rsidR="006E3704" w:rsidRDefault="006E3704" w:rsidP="006E3704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</w:t>
      </w:r>
      <w:r w:rsidR="003E76A8">
        <w:rPr>
          <w:sz w:val="28"/>
        </w:rPr>
        <w:t>уратором</w:t>
      </w:r>
      <w:r>
        <w:rPr>
          <w:sz w:val="28"/>
        </w:rPr>
        <w:t xml:space="preserve">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="003E76A8">
        <w:rPr>
          <w:spacing w:val="-3"/>
          <w:sz w:val="28"/>
        </w:rPr>
        <w:t>Голуб Тамару Михайловну</w:t>
      </w:r>
      <w:r>
        <w:rPr>
          <w:sz w:val="28"/>
        </w:rPr>
        <w:t xml:space="preserve">, </w:t>
      </w:r>
      <w:r w:rsidR="003E76A8">
        <w:rPr>
          <w:sz w:val="28"/>
        </w:rPr>
        <w:t>заместителя директора по научно-методической работе</w:t>
      </w:r>
      <w:r>
        <w:rPr>
          <w:sz w:val="28"/>
        </w:rPr>
        <w:t>.</w:t>
      </w:r>
    </w:p>
    <w:p w:rsidR="006E3704" w:rsidRDefault="006E3704" w:rsidP="006E3704">
      <w:pPr>
        <w:pStyle w:val="a5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6E3704" w:rsidRDefault="006E3704" w:rsidP="006E3704">
      <w:pPr>
        <w:pStyle w:val="a5"/>
        <w:numPr>
          <w:ilvl w:val="0"/>
          <w:numId w:val="1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6F5C83" w:rsidRDefault="006F5C83" w:rsidP="006F5C83">
      <w:pPr>
        <w:pStyle w:val="a5"/>
        <w:numPr>
          <w:ilvl w:val="1"/>
          <w:numId w:val="1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 модели наставничества в МОБУ «СОШ №10»  (Приложение</w:t>
      </w:r>
      <w:r>
        <w:rPr>
          <w:spacing w:val="-4"/>
          <w:sz w:val="28"/>
        </w:rPr>
        <w:t xml:space="preserve"> 1</w:t>
      </w:r>
      <w:r>
        <w:rPr>
          <w:sz w:val="28"/>
        </w:rPr>
        <w:t>);</w:t>
      </w:r>
    </w:p>
    <w:p w:rsidR="006F5C83" w:rsidRDefault="006F5C83" w:rsidP="006F5C83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 xml:space="preserve"> Положение о наставничестве в МОБУ «СОШ №10»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2); </w:t>
      </w:r>
    </w:p>
    <w:p w:rsidR="006E3704" w:rsidRDefault="006F5C83" w:rsidP="006F5C83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</w:t>
      </w:r>
      <w:r w:rsidR="006E3704">
        <w:rPr>
          <w:sz w:val="28"/>
        </w:rPr>
        <w:t xml:space="preserve">орожную карту» реализации целевой модели наставничества в </w:t>
      </w:r>
      <w:r w:rsidR="003E76A8">
        <w:rPr>
          <w:sz w:val="28"/>
        </w:rPr>
        <w:t xml:space="preserve">МОБУ «СОШ №10» </w:t>
      </w:r>
      <w:r w:rsidR="006E3704">
        <w:rPr>
          <w:sz w:val="28"/>
        </w:rPr>
        <w:t>(Приложение</w:t>
      </w:r>
      <w:r w:rsidR="006E3704">
        <w:rPr>
          <w:spacing w:val="-4"/>
          <w:sz w:val="28"/>
        </w:rPr>
        <w:t xml:space="preserve"> </w:t>
      </w:r>
      <w:r>
        <w:rPr>
          <w:spacing w:val="-4"/>
          <w:sz w:val="28"/>
        </w:rPr>
        <w:t>3</w:t>
      </w:r>
      <w:r>
        <w:rPr>
          <w:sz w:val="28"/>
        </w:rPr>
        <w:t>).</w:t>
      </w:r>
    </w:p>
    <w:p w:rsidR="006E3704" w:rsidRDefault="006E3704" w:rsidP="006F5C83">
      <w:pPr>
        <w:pStyle w:val="a5"/>
        <w:tabs>
          <w:tab w:val="left" w:pos="1555"/>
        </w:tabs>
        <w:spacing w:before="1"/>
        <w:ind w:left="1578" w:right="143" w:firstLine="0"/>
        <w:jc w:val="right"/>
        <w:rPr>
          <w:sz w:val="28"/>
        </w:rPr>
      </w:pPr>
    </w:p>
    <w:p w:rsidR="006E3704" w:rsidRPr="0080748A" w:rsidRDefault="006E3704" w:rsidP="0080748A">
      <w:pPr>
        <w:pStyle w:val="a5"/>
        <w:numPr>
          <w:ilvl w:val="0"/>
          <w:numId w:val="1"/>
        </w:numPr>
        <w:tabs>
          <w:tab w:val="left" w:pos="851"/>
          <w:tab w:val="left" w:pos="2552"/>
          <w:tab w:val="left" w:pos="5954"/>
        </w:tabs>
        <w:ind w:right="140"/>
        <w:jc w:val="left"/>
        <w:rPr>
          <w:sz w:val="28"/>
        </w:rPr>
      </w:pPr>
      <w:r w:rsidRPr="0080748A">
        <w:rPr>
          <w:sz w:val="28"/>
        </w:rPr>
        <w:t xml:space="preserve">Контроль за исполнением настоящего приказа </w:t>
      </w:r>
      <w:r w:rsidR="0080748A">
        <w:rPr>
          <w:sz w:val="28"/>
        </w:rPr>
        <w:t>оставляю за собой</w:t>
      </w:r>
    </w:p>
    <w:p w:rsidR="003E76A8" w:rsidRDefault="003E76A8" w:rsidP="003E76A8">
      <w:pPr>
        <w:tabs>
          <w:tab w:val="left" w:pos="847"/>
        </w:tabs>
        <w:ind w:right="140"/>
        <w:jc w:val="both"/>
        <w:rPr>
          <w:sz w:val="28"/>
        </w:rPr>
      </w:pPr>
    </w:p>
    <w:p w:rsidR="003E76A8" w:rsidRDefault="003E76A8" w:rsidP="003E76A8">
      <w:pPr>
        <w:tabs>
          <w:tab w:val="left" w:pos="847"/>
        </w:tabs>
        <w:ind w:right="140"/>
        <w:jc w:val="both"/>
        <w:rPr>
          <w:sz w:val="28"/>
        </w:rPr>
      </w:pPr>
    </w:p>
    <w:p w:rsidR="003E76A8" w:rsidRPr="003E76A8" w:rsidRDefault="003E76A8" w:rsidP="003E76A8">
      <w:pPr>
        <w:tabs>
          <w:tab w:val="left" w:pos="847"/>
        </w:tabs>
        <w:ind w:right="140"/>
        <w:jc w:val="both"/>
        <w:rPr>
          <w:sz w:val="28"/>
        </w:rPr>
      </w:pPr>
    </w:p>
    <w:p w:rsidR="006E3704" w:rsidRDefault="006F5C83" w:rsidP="00800F76">
      <w:pPr>
        <w:tabs>
          <w:tab w:val="left" w:pos="7219"/>
        </w:tabs>
        <w:ind w:left="278"/>
        <w:jc w:val="center"/>
        <w:rPr>
          <w:sz w:val="28"/>
        </w:rPr>
      </w:pPr>
      <w:r>
        <w:rPr>
          <w:sz w:val="28"/>
        </w:rPr>
        <w:t>Директор                                                        Ковалева Т.Г.</w:t>
      </w:r>
    </w:p>
    <w:sectPr w:rsidR="006E3704" w:rsidSect="007C4001">
      <w:pgSz w:w="11909" w:h="16834"/>
      <w:pgMar w:top="567" w:right="567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04"/>
    <w:rsid w:val="003E76A8"/>
    <w:rsid w:val="006E3704"/>
    <w:rsid w:val="006F5C83"/>
    <w:rsid w:val="007C4001"/>
    <w:rsid w:val="00800F76"/>
    <w:rsid w:val="0080748A"/>
    <w:rsid w:val="00A9337E"/>
    <w:rsid w:val="00BB058D"/>
    <w:rsid w:val="00C9576A"/>
    <w:rsid w:val="00F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46D5"/>
  <w15:docId w15:val="{48DBAB56-1566-4199-98D3-3D8CAAC0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7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E3704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7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E370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37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3704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6</cp:revision>
  <dcterms:created xsi:type="dcterms:W3CDTF">2024-01-29T14:02:00Z</dcterms:created>
  <dcterms:modified xsi:type="dcterms:W3CDTF">2025-12-02T05:20:00Z</dcterms:modified>
</cp:coreProperties>
</file>